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87" w:rsidRDefault="00B85187" w:rsidP="003D3B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</w:rPr>
      </w:pPr>
    </w:p>
    <w:p w:rsidR="003D3BA3" w:rsidRPr="00E515E3" w:rsidRDefault="003D3BA3" w:rsidP="003D3B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</w:rPr>
      </w:pPr>
      <w:r w:rsidRPr="00E515E3">
        <w:rPr>
          <w:rFonts w:ascii="Times New Roman" w:eastAsia="Calibri" w:hAnsi="Times New Roman" w:cs="Times New Roman"/>
          <w:noProof/>
          <w:color w:val="000000" w:themeColor="text1"/>
          <w:sz w:val="20"/>
          <w:lang w:eastAsia="ru-RU"/>
        </w:rPr>
        <w:drawing>
          <wp:inline distT="0" distB="0" distL="0" distR="0" wp14:anchorId="25615786" wp14:editId="226784F3">
            <wp:extent cx="7524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A3" w:rsidRPr="00E515E3" w:rsidRDefault="003D3BA3" w:rsidP="003D3BA3">
      <w:pPr>
        <w:widowControl w:val="0"/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</w:pPr>
      <w:proofErr w:type="gramStart"/>
      <w:r w:rsidRPr="00E515E3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  <w:t>СОБРАНИЕ  ДЕПУТАТОВ</w:t>
      </w:r>
      <w:proofErr w:type="gramEnd"/>
    </w:p>
    <w:p w:rsidR="003D3BA3" w:rsidRPr="00E515E3" w:rsidRDefault="003D3BA3" w:rsidP="003D3BA3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</w:rPr>
        <w:t>УСТЬ-КАТАВСКОГО ГОРОДСКОГО ОКРУГА</w:t>
      </w:r>
    </w:p>
    <w:p w:rsidR="003D3BA3" w:rsidRDefault="003D3BA3" w:rsidP="003D3BA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</w:rPr>
        <w:t>ЧЕЛЯБИНСКОЙ ОБЛАСТИ</w:t>
      </w:r>
    </w:p>
    <w:p w:rsidR="00F558DB" w:rsidRPr="00F558DB" w:rsidRDefault="00F558DB" w:rsidP="003D3BA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F558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Седьмой созыв </w:t>
      </w:r>
    </w:p>
    <w:p w:rsidR="00F558DB" w:rsidRPr="00F558DB" w:rsidRDefault="00F558DB" w:rsidP="003D3BA3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558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Третье заседание</w:t>
      </w:r>
    </w:p>
    <w:p w:rsidR="003D3BA3" w:rsidRPr="00E515E3" w:rsidRDefault="003D3BA3" w:rsidP="003D3BA3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36"/>
          <w:szCs w:val="36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</w:rPr>
        <w:t>РЕШЕНИЕ</w:t>
      </w:r>
    </w:p>
    <w:p w:rsidR="003D3BA3" w:rsidRPr="00E515E3" w:rsidRDefault="003D3BA3" w:rsidP="003D3BA3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D3BA3" w:rsidRPr="00E515E3" w:rsidRDefault="003D3BA3" w:rsidP="003D3BA3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от   </w:t>
      </w:r>
      <w:r w:rsidR="00F558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25.03.2026</w:t>
      </w:r>
      <w:r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№   </w:t>
      </w:r>
      <w:r w:rsidR="00F558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30</w:t>
      </w:r>
      <w:r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г. Усть-Катав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3D3BA3" w:rsidRPr="00F558DB" w:rsidTr="00A152AA">
        <w:tc>
          <w:tcPr>
            <w:tcW w:w="5665" w:type="dxa"/>
          </w:tcPr>
          <w:p w:rsidR="00F558DB" w:rsidRPr="00F558DB" w:rsidRDefault="00F558DB" w:rsidP="0086303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3BA3" w:rsidRPr="00F558DB" w:rsidRDefault="00AB2F47" w:rsidP="00863030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решение Собрания депутатов Усть-Катавского городского округа от 28.03.2018</w:t>
            </w:r>
            <w:r w:rsidR="00863030"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</w:t>
            </w:r>
            <w:r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№51 «</w:t>
            </w:r>
            <w:r w:rsidR="003D3BA3"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предоставлении лицами, </w:t>
            </w:r>
            <w:r w:rsidR="003D3BA3"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замещающими</w:t>
            </w:r>
            <w:r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3BA3"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должности Усть-Катавского городского округа, сведений о доходах, расходах, об имуществе и обязатель</w:t>
            </w:r>
            <w:r w:rsidRPr="00F55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ствах имущественного характера»</w:t>
            </w:r>
          </w:p>
        </w:tc>
        <w:tc>
          <w:tcPr>
            <w:tcW w:w="3680" w:type="dxa"/>
          </w:tcPr>
          <w:p w:rsidR="003D3BA3" w:rsidRPr="00F558DB" w:rsidRDefault="003D3BA3" w:rsidP="00A152A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D3BA3" w:rsidRPr="00F558DB" w:rsidRDefault="003D3BA3" w:rsidP="003D3BA3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D3BA3" w:rsidRPr="00F558DB" w:rsidRDefault="003D3BA3" w:rsidP="003D3BA3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2"/>
      <w:r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863030"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едеральными законами от  </w:t>
      </w:r>
      <w:r w:rsidRPr="00F558D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20.03.2025 года № </w:t>
      </w:r>
      <w:r w:rsidRPr="00F558DB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33</w:t>
      </w:r>
      <w:r w:rsidRPr="00F558DB">
        <w:rPr>
          <w:rFonts w:ascii="Times New Roman" w:eastAsia="Times New Roman" w:hAnsi="Times New Roman" w:cs="Times New Roman"/>
          <w:i/>
          <w:color w:val="22272F"/>
          <w:sz w:val="28"/>
          <w:szCs w:val="28"/>
          <w:shd w:val="clear" w:color="auto" w:fill="FFFFFF"/>
          <w:lang w:eastAsia="ru-RU"/>
        </w:rPr>
        <w:t>-</w:t>
      </w:r>
      <w:r w:rsidRPr="00F558DB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ФЗ</w:t>
      </w:r>
      <w:r w:rsidRPr="00F558DB">
        <w:rPr>
          <w:rFonts w:ascii="Times New Roman" w:eastAsia="Times New Roman" w:hAnsi="Times New Roman" w:cs="Times New Roman"/>
          <w:i/>
          <w:color w:val="22272F"/>
          <w:sz w:val="28"/>
          <w:szCs w:val="28"/>
          <w:lang w:eastAsia="ru-RU"/>
        </w:rPr>
        <w:br/>
      </w:r>
      <w:r w:rsidRPr="00F558DB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25.12.2008</w:t>
      </w:r>
      <w:r w:rsidR="00863030"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63030"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273-ФЗ</w:t>
      </w:r>
      <w:r w:rsidR="00B8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противодействии коррупции»,</w:t>
      </w:r>
      <w:bookmarkStart w:id="1" w:name="_GoBack"/>
      <w:bookmarkEnd w:id="1"/>
      <w:r w:rsidRPr="00F5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030" w:rsidRPr="00F5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="00863030" w:rsidRPr="00F558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="00863030" w:rsidRPr="00F5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</w:t>
      </w:r>
      <w:r w:rsidRPr="00F558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5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обрание депутатов</w:t>
      </w:r>
    </w:p>
    <w:p w:rsidR="003D3BA3" w:rsidRPr="00F558DB" w:rsidRDefault="003D3BA3" w:rsidP="003D3BA3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BA3" w:rsidRPr="00F558DB" w:rsidRDefault="003D3BA3" w:rsidP="003D3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5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РЕШАЕТ:  </w:t>
      </w:r>
    </w:p>
    <w:bookmarkEnd w:id="0"/>
    <w:p w:rsidR="003D3BA3" w:rsidRPr="00F558DB" w:rsidRDefault="00AB2F47" w:rsidP="00AB2F4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8D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D3BA3" w:rsidRPr="00F558DB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муниципальной должности Усть-Катавского городского округа, и лицами, замещающими (занимающими) муниципальные должности Усть-Катавского городского округа,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Pr="00F558DB">
        <w:rPr>
          <w:rFonts w:ascii="Times New Roman" w:hAnsi="Times New Roman" w:cs="Times New Roman"/>
          <w:sz w:val="28"/>
          <w:szCs w:val="28"/>
        </w:rPr>
        <w:t>, утвержденное решением Собрания депутатов Усть-Катавского городского округа от 28.03.2018г. № 51 следующие изменения:</w:t>
      </w:r>
    </w:p>
    <w:p w:rsidR="00AB2F47" w:rsidRPr="00F558DB" w:rsidRDefault="000C1D5E" w:rsidP="00AB2F47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2F47" w:rsidRPr="00F558DB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2A5AFE" w:rsidRPr="00F558DB">
        <w:rPr>
          <w:rFonts w:ascii="Times New Roman" w:hAnsi="Times New Roman" w:cs="Times New Roman"/>
          <w:sz w:val="28"/>
          <w:szCs w:val="28"/>
        </w:rPr>
        <w:t xml:space="preserve">пункт 3 подпунктами 3.1. – 3.2. </w:t>
      </w:r>
      <w:r w:rsidR="00AB2F47" w:rsidRPr="00F558D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A5AFE" w:rsidRPr="00F558DB" w:rsidRDefault="00AB2F47" w:rsidP="00AB2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8DB">
        <w:rPr>
          <w:rFonts w:ascii="Times New Roman" w:hAnsi="Times New Roman" w:cs="Times New Roman"/>
          <w:sz w:val="28"/>
          <w:szCs w:val="28"/>
        </w:rPr>
        <w:t xml:space="preserve">«3.1. </w:t>
      </w:r>
      <w:r w:rsidR="002A5AFE" w:rsidRPr="00F558DB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обязано представлять указанные в пункте 3 настоящего Положения сведения в случае возникновения у лица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</w:t>
      </w:r>
      <w:r w:rsidR="002A5AFE" w:rsidRPr="00F558DB">
        <w:rPr>
          <w:rFonts w:ascii="Times New Roman" w:hAnsi="Times New Roman" w:cs="Times New Roman"/>
          <w:sz w:val="28"/>
          <w:szCs w:val="28"/>
        </w:rPr>
        <w:lastRenderedPageBreak/>
        <w:t>должности, и иных лиц их доходам» - не позднее 30 апреля года, следующего за годом, в котором возникли такие основания.</w:t>
      </w:r>
    </w:p>
    <w:p w:rsidR="00AB2F47" w:rsidRPr="00F558DB" w:rsidRDefault="002A5AFE" w:rsidP="00AB2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8DB">
        <w:rPr>
          <w:rFonts w:ascii="Times New Roman" w:hAnsi="Times New Roman" w:cs="Times New Roman"/>
          <w:sz w:val="28"/>
          <w:szCs w:val="28"/>
        </w:rPr>
        <w:t xml:space="preserve">3.2. </w:t>
      </w:r>
      <w:r w:rsidR="00AB2F47" w:rsidRPr="00F558DB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депутата Собрания депутатов Усть-Катавского городского округа, представляет</w:t>
      </w:r>
      <w:r w:rsidRPr="00F558DB">
        <w:rPr>
          <w:rFonts w:ascii="Times New Roman" w:hAnsi="Times New Roman" w:cs="Times New Roman"/>
          <w:sz w:val="28"/>
          <w:szCs w:val="28"/>
        </w:rPr>
        <w:t xml:space="preserve"> указанные в пункте 3 настоящего Положения сведения,</w:t>
      </w:r>
      <w:r w:rsidR="00AB2F47" w:rsidRPr="00F558DB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AB2F47" w:rsidRPr="00F558DB" w:rsidRDefault="00AB2F47" w:rsidP="00AB2F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8DB">
        <w:rPr>
          <w:rFonts w:ascii="Times New Roman" w:hAnsi="Times New Roman" w:cs="Times New Roman"/>
          <w:sz w:val="28"/>
          <w:szCs w:val="28"/>
        </w:rPr>
        <w:t>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основания.».</w:t>
      </w:r>
    </w:p>
    <w:p w:rsidR="003D3BA3" w:rsidRPr="00F558DB" w:rsidRDefault="003D3BA3" w:rsidP="00AB2F4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Опубликовать настоящее решение в </w:t>
      </w:r>
      <w:r w:rsidR="00AB2F47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газете «</w:t>
      </w:r>
      <w:proofErr w:type="spellStart"/>
      <w:r w:rsidR="00AB2F47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Усть-Катавская</w:t>
      </w:r>
      <w:proofErr w:type="spellEnd"/>
      <w:r w:rsidR="00AB2F47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неделя»</w:t>
      </w:r>
      <w:r w:rsidR="000C1D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gramStart"/>
      <w:r w:rsidR="000C1D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 </w:t>
      </w:r>
      <w:r w:rsidR="00AB2F47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разместить</w:t>
      </w:r>
      <w:proofErr w:type="gramEnd"/>
      <w:r w:rsidR="000C1D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 официальном сайте администрации Усть-Катавского городского округа (www.ukgo.su). </w:t>
      </w:r>
    </w:p>
    <w:p w:rsidR="003D3BA3" w:rsidRPr="00F558DB" w:rsidRDefault="003D3BA3" w:rsidP="00AB2F4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Организацию исполнения настоящего решения возложить на первого заместителя главы Усть-Катавского городского округа по вопросам социально-культурной политики, охране здоровья населения</w:t>
      </w:r>
      <w:r w:rsidR="00863030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863030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Е.В.Иванову</w:t>
      </w:r>
      <w:proofErr w:type="spellEnd"/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3D3BA3" w:rsidRPr="00F558DB" w:rsidRDefault="003D3BA3" w:rsidP="005E755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Контроль за исполнением данного решения возложить на председателя комиссии по </w:t>
      </w:r>
      <w:r w:rsidR="00863030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законодательству, местному самоуправлению, регламенту, депутатской этике и связям с общественностью </w:t>
      </w:r>
      <w:proofErr w:type="spellStart"/>
      <w:r w:rsidR="00863030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В.В.Кречетва</w:t>
      </w:r>
      <w:proofErr w:type="spellEnd"/>
      <w:r w:rsidR="00863030"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863030" w:rsidRPr="00F558DB" w:rsidRDefault="00863030" w:rsidP="0086303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3D3BA3" w:rsidRPr="00F558DB" w:rsidRDefault="003D3BA3" w:rsidP="00AB2F47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BA3" w:rsidRPr="00F558DB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Председатель Собрания депутатов</w:t>
      </w:r>
    </w:p>
    <w:p w:rsidR="003D3BA3" w:rsidRPr="00F558DB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 городского округа                                       О.А. Палатная</w:t>
      </w:r>
    </w:p>
    <w:p w:rsidR="003D3BA3" w:rsidRPr="00F558DB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3D3BA3" w:rsidRPr="00F558DB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Глава </w:t>
      </w:r>
      <w:proofErr w:type="spellStart"/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                            </w:t>
      </w:r>
      <w:proofErr w:type="spellStart"/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С.В.Харитонов</w:t>
      </w:r>
      <w:proofErr w:type="spellEnd"/>
      <w:r w:rsidRPr="00F558D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sectPr w:rsidR="003D3BA3" w:rsidRPr="00F558DB" w:rsidSect="0086303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BE1"/>
    <w:multiLevelType w:val="hybridMultilevel"/>
    <w:tmpl w:val="421EFF22"/>
    <w:lvl w:ilvl="0" w:tplc="7794F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EF366C"/>
    <w:multiLevelType w:val="multilevel"/>
    <w:tmpl w:val="322A02F0"/>
    <w:lvl w:ilvl="0">
      <w:start w:val="1"/>
      <w:numFmt w:val="upperRoman"/>
      <w:lvlText w:val="%1."/>
      <w:lvlJc w:val="left"/>
      <w:pPr>
        <w:tabs>
          <w:tab w:val="num" w:pos="0"/>
        </w:tabs>
        <w:ind w:left="53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40" w:hanging="180"/>
      </w:pPr>
    </w:lvl>
  </w:abstractNum>
  <w:abstractNum w:abstractNumId="2" w15:restartNumberingAfterBreak="0">
    <w:nsid w:val="2BCE38B8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B4CC2"/>
    <w:multiLevelType w:val="multilevel"/>
    <w:tmpl w:val="3A9281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B9D2534"/>
    <w:multiLevelType w:val="multilevel"/>
    <w:tmpl w:val="FD6A78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462F47E9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623A75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83"/>
    <w:rsid w:val="00091438"/>
    <w:rsid w:val="000B105F"/>
    <w:rsid w:val="000C1D5E"/>
    <w:rsid w:val="000D2B5C"/>
    <w:rsid w:val="00100DB9"/>
    <w:rsid w:val="0012142F"/>
    <w:rsid w:val="001345AE"/>
    <w:rsid w:val="00170E0E"/>
    <w:rsid w:val="001A7CF7"/>
    <w:rsid w:val="00211846"/>
    <w:rsid w:val="00220A7A"/>
    <w:rsid w:val="002A5AFE"/>
    <w:rsid w:val="002B5017"/>
    <w:rsid w:val="002E28CB"/>
    <w:rsid w:val="002E7ED5"/>
    <w:rsid w:val="002F3222"/>
    <w:rsid w:val="003D3BA3"/>
    <w:rsid w:val="00413DD0"/>
    <w:rsid w:val="00416D3C"/>
    <w:rsid w:val="00432249"/>
    <w:rsid w:val="004800C5"/>
    <w:rsid w:val="00550726"/>
    <w:rsid w:val="005668DA"/>
    <w:rsid w:val="00575D8A"/>
    <w:rsid w:val="005A254E"/>
    <w:rsid w:val="005E7115"/>
    <w:rsid w:val="00605233"/>
    <w:rsid w:val="006A0355"/>
    <w:rsid w:val="006A1AE8"/>
    <w:rsid w:val="006C70CD"/>
    <w:rsid w:val="00711C92"/>
    <w:rsid w:val="00714CD9"/>
    <w:rsid w:val="007614F9"/>
    <w:rsid w:val="00790283"/>
    <w:rsid w:val="007F4C3C"/>
    <w:rsid w:val="00863030"/>
    <w:rsid w:val="008638F6"/>
    <w:rsid w:val="00891DD2"/>
    <w:rsid w:val="00893C58"/>
    <w:rsid w:val="008A2F54"/>
    <w:rsid w:val="00980267"/>
    <w:rsid w:val="009864E3"/>
    <w:rsid w:val="009A1418"/>
    <w:rsid w:val="00A03D73"/>
    <w:rsid w:val="00AB2F47"/>
    <w:rsid w:val="00B72784"/>
    <w:rsid w:val="00B85187"/>
    <w:rsid w:val="00BB1694"/>
    <w:rsid w:val="00BC183E"/>
    <w:rsid w:val="00BF0AF4"/>
    <w:rsid w:val="00C03061"/>
    <w:rsid w:val="00C41F40"/>
    <w:rsid w:val="00C76128"/>
    <w:rsid w:val="00DD3759"/>
    <w:rsid w:val="00DF5AFA"/>
    <w:rsid w:val="00E24A38"/>
    <w:rsid w:val="00E63BEB"/>
    <w:rsid w:val="00EF7734"/>
    <w:rsid w:val="00F558DB"/>
    <w:rsid w:val="00F572FC"/>
    <w:rsid w:val="00F90A00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8DDF"/>
  <w15:chartTrackingRefBased/>
  <w15:docId w15:val="{2AEF19F8-F6B4-481E-8898-0CEC5C3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668D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character" w:styleId="a3">
    <w:name w:val="Hyperlink"/>
    <w:basedOn w:val="a0"/>
    <w:uiPriority w:val="99"/>
    <w:unhideWhenUsed/>
    <w:rsid w:val="005668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6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8DA"/>
    <w:pPr>
      <w:ind w:left="720"/>
      <w:contextualSpacing/>
    </w:pPr>
  </w:style>
  <w:style w:type="paragraph" w:customStyle="1" w:styleId="s1">
    <w:name w:val="s_1"/>
    <w:basedOn w:val="a"/>
    <w:rsid w:val="0056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68DA"/>
  </w:style>
  <w:style w:type="table" w:customStyle="1" w:styleId="2">
    <w:name w:val="Сетка таблицы2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C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711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B06F-FEB3-4221-8162-426496C9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Татьяна Александровна</dc:creator>
  <cp:keywords/>
  <dc:description/>
  <cp:lastModifiedBy>Татьяна Фёдоровна Ермакова</cp:lastModifiedBy>
  <cp:revision>3</cp:revision>
  <cp:lastPrinted>2026-03-19T10:52:00Z</cp:lastPrinted>
  <dcterms:created xsi:type="dcterms:W3CDTF">2026-03-26T04:40:00Z</dcterms:created>
  <dcterms:modified xsi:type="dcterms:W3CDTF">2026-03-26T09:02:00Z</dcterms:modified>
</cp:coreProperties>
</file>